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CF4F4" w14:textId="0E28C5FA" w:rsidR="00C90B9F" w:rsidRPr="00F15E21" w:rsidRDefault="006C5F98" w:rsidP="00C90B9F">
      <w:pPr>
        <w:tabs>
          <w:tab w:val="left" w:pos="4111"/>
        </w:tabs>
        <w:spacing w:after="120" w:line="276" w:lineRule="auto"/>
        <w:contextualSpacing/>
        <w:jc w:val="right"/>
        <w:rPr>
          <w:color w:val="auto"/>
          <w:szCs w:val="20"/>
        </w:rPr>
      </w:pPr>
      <w:r>
        <w:t>PO.2721.17.2021</w:t>
      </w:r>
    </w:p>
    <w:p w14:paraId="08DE074A" w14:textId="77777777" w:rsidR="00C90B9F" w:rsidRPr="00F15E21" w:rsidRDefault="00C90B9F" w:rsidP="00C90B9F">
      <w:pPr>
        <w:tabs>
          <w:tab w:val="left" w:pos="4111"/>
        </w:tabs>
        <w:spacing w:after="120" w:line="276" w:lineRule="auto"/>
        <w:contextualSpacing/>
        <w:jc w:val="right"/>
        <w:rPr>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w:t>
            </w:r>
            <w:proofErr w:type="spellStart"/>
            <w:r w:rsidRPr="00F15E21">
              <w:rPr>
                <w:color w:val="auto"/>
                <w:szCs w:val="20"/>
              </w:rPr>
              <w:t>Stabłowicka</w:t>
            </w:r>
            <w:proofErr w:type="spellEnd"/>
            <w:r w:rsidRPr="00F15E21">
              <w:rPr>
                <w:color w:val="auto"/>
                <w:szCs w:val="20"/>
              </w:rPr>
              <w:t xml:space="preserve">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793C4560" w:rsidR="00C90B9F" w:rsidRPr="00F15E21" w:rsidRDefault="00C90B9F" w:rsidP="00967A30">
            <w:pPr>
              <w:spacing w:after="120" w:line="276" w:lineRule="auto"/>
              <w:contextualSpacing/>
              <w:jc w:val="left"/>
              <w:rPr>
                <w:color w:val="auto"/>
                <w:szCs w:val="20"/>
              </w:rPr>
            </w:pPr>
            <w:proofErr w:type="spellStart"/>
            <w:r w:rsidRPr="00F15E21">
              <w:rPr>
                <w:i/>
                <w:color w:val="auto"/>
                <w:szCs w:val="20"/>
                <w:lang w:val="en-US"/>
              </w:rPr>
              <w:t>Reprezentowany</w:t>
            </w:r>
            <w:proofErr w:type="spellEnd"/>
            <w:r w:rsidRPr="00F15E21">
              <w:rPr>
                <w:i/>
                <w:color w:val="auto"/>
                <w:szCs w:val="20"/>
                <w:lang w:val="en-US"/>
              </w:rPr>
              <w:t xml:space="preserve"> </w:t>
            </w:r>
            <w:proofErr w:type="spellStart"/>
            <w:r w:rsidRPr="00F15E21">
              <w:rPr>
                <w:i/>
                <w:color w:val="auto"/>
                <w:szCs w:val="20"/>
                <w:lang w:val="en-US"/>
              </w:rPr>
              <w:t>przez</w:t>
            </w:r>
            <w:proofErr w:type="spellEnd"/>
            <w:r w:rsidRPr="00F15E21">
              <w:rPr>
                <w:i/>
                <w:color w:val="auto"/>
                <w:szCs w:val="20"/>
                <w:lang w:val="en-US"/>
              </w:rPr>
              <w:t xml:space="preserve">: </w:t>
            </w:r>
            <w:proofErr w:type="spellStart"/>
            <w:r w:rsidRPr="00F15E21">
              <w:rPr>
                <w:i/>
                <w:color w:val="auto"/>
                <w:szCs w:val="20"/>
                <w:lang w:val="en-US"/>
              </w:rPr>
              <w:t>Annę</w:t>
            </w:r>
            <w:proofErr w:type="spellEnd"/>
            <w:r w:rsidRPr="00F15E21">
              <w:rPr>
                <w:i/>
                <w:color w:val="auto"/>
                <w:szCs w:val="20"/>
                <w:lang w:val="en-US"/>
              </w:rPr>
              <w:t xml:space="preserve"> </w:t>
            </w:r>
            <w:proofErr w:type="spellStart"/>
            <w:r w:rsidRPr="00F15E21">
              <w:rPr>
                <w:i/>
                <w:color w:val="auto"/>
                <w:szCs w:val="20"/>
                <w:lang w:val="en-US"/>
              </w:rPr>
              <w:t>Chmurę</w:t>
            </w:r>
            <w:proofErr w:type="spellEnd"/>
            <w:r w:rsidRPr="00F15E21">
              <w:rPr>
                <w:i/>
                <w:color w:val="auto"/>
                <w:szCs w:val="20"/>
                <w:lang w:val="en-US"/>
              </w:rPr>
              <w:t xml:space="preserve">, </w:t>
            </w:r>
            <w:proofErr w:type="spellStart"/>
            <w:r w:rsidRPr="00F15E21">
              <w:rPr>
                <w:i/>
                <w:color w:val="auto"/>
                <w:szCs w:val="20"/>
                <w:lang w:val="en-US"/>
              </w:rPr>
              <w:t>Dyrektor</w:t>
            </w:r>
            <w:proofErr w:type="spellEnd"/>
            <w:r w:rsidRPr="00F15E21">
              <w:rPr>
                <w:i/>
                <w:color w:val="auto"/>
                <w:szCs w:val="20"/>
                <w:lang w:val="en-US"/>
              </w:rPr>
              <w:t xml:space="preserve"> </w:t>
            </w:r>
            <w:proofErr w:type="spellStart"/>
            <w:r w:rsidRPr="00F15E21">
              <w:rPr>
                <w:i/>
                <w:color w:val="auto"/>
                <w:szCs w:val="20"/>
                <w:lang w:val="en-US"/>
              </w:rPr>
              <w:t>Departamentu</w:t>
            </w:r>
            <w:proofErr w:type="spellEnd"/>
            <w:r w:rsidRPr="00F15E21">
              <w:rPr>
                <w:i/>
                <w:color w:val="auto"/>
                <w:szCs w:val="20"/>
                <w:lang w:val="en-US"/>
              </w:rPr>
              <w:t xml:space="preserve"> </w:t>
            </w:r>
            <w:proofErr w:type="spellStart"/>
            <w:r w:rsidRPr="00F15E21">
              <w:rPr>
                <w:i/>
                <w:color w:val="auto"/>
                <w:szCs w:val="20"/>
                <w:lang w:val="en-US"/>
              </w:rPr>
              <w:t>Wsparcia</w:t>
            </w:r>
            <w:proofErr w:type="spellEnd"/>
            <w:r w:rsidRPr="00F15E21">
              <w:rPr>
                <w:i/>
                <w:color w:val="auto"/>
                <w:szCs w:val="20"/>
                <w:lang w:val="en-US"/>
              </w:rPr>
              <w:t xml:space="preserve"> </w:t>
            </w:r>
            <w:proofErr w:type="spellStart"/>
            <w:r w:rsidRPr="00F15E21">
              <w:rPr>
                <w:i/>
                <w:color w:val="auto"/>
                <w:szCs w:val="20"/>
                <w:lang w:val="en-US"/>
              </w:rPr>
              <w:t>Badań</w:t>
            </w:r>
            <w:proofErr w:type="spellEnd"/>
            <w:r w:rsidRPr="00F15E21">
              <w:rPr>
                <w:i/>
                <w:color w:val="auto"/>
                <w:szCs w:val="20"/>
                <w:lang w:val="en-US"/>
              </w:rPr>
              <w:br/>
            </w:r>
            <w:proofErr w:type="spellStart"/>
            <w:r w:rsidRPr="00F15E21">
              <w:rPr>
                <w:i/>
                <w:color w:val="auto"/>
                <w:szCs w:val="20"/>
                <w:lang w:val="en-US"/>
              </w:rPr>
              <w:t>Osoba</w:t>
            </w:r>
            <w:proofErr w:type="spellEnd"/>
            <w:r w:rsidRPr="00F15E21">
              <w:rPr>
                <w:i/>
                <w:color w:val="auto"/>
                <w:szCs w:val="20"/>
                <w:lang w:val="en-US"/>
              </w:rPr>
              <w:t xml:space="preserve"> </w:t>
            </w:r>
            <w:proofErr w:type="spellStart"/>
            <w:r w:rsidRPr="00F15E21">
              <w:rPr>
                <w:i/>
                <w:color w:val="auto"/>
                <w:szCs w:val="20"/>
                <w:lang w:val="en-US"/>
              </w:rPr>
              <w:t>kontaktowa</w:t>
            </w:r>
            <w:proofErr w:type="spellEnd"/>
            <w:r w:rsidRPr="00F15E21">
              <w:rPr>
                <w:i/>
                <w:color w:val="auto"/>
                <w:szCs w:val="20"/>
                <w:lang w:val="en-US"/>
              </w:rPr>
              <w:t>:</w:t>
            </w:r>
            <w:r w:rsidRPr="00F15E21">
              <w:rPr>
                <w:color w:val="auto"/>
                <w:szCs w:val="20"/>
                <w:lang w:val="en-US"/>
              </w:rPr>
              <w:t xml:space="preserve"> </w:t>
            </w:r>
            <w:r w:rsidR="006B0B38">
              <w:rPr>
                <w:color w:val="auto"/>
                <w:szCs w:val="20"/>
                <w:lang w:val="en-US"/>
              </w:rPr>
              <w:t>Katarzyna.gorzeja</w:t>
            </w:r>
            <w:r w:rsidR="00F15E21" w:rsidRPr="00F15E21">
              <w:rPr>
                <w:color w:val="auto"/>
                <w:szCs w:val="20"/>
                <w:lang w:val="en-US"/>
              </w:rPr>
              <w:t>@port.lukasiewicz.gov.pl</w:t>
            </w:r>
            <w:r w:rsidRPr="00F15E21">
              <w:rPr>
                <w:color w:val="auto"/>
                <w:szCs w:val="20"/>
                <w:lang w:val="en-US"/>
              </w:rPr>
              <w:t xml:space="preserve"> </w:t>
            </w:r>
            <w:r w:rsidRPr="00F15E21">
              <w:rPr>
                <w:color w:val="auto"/>
                <w:szCs w:val="20"/>
              </w:rPr>
              <w:t>+48 71 734 72 96</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 xml:space="preserve">The </w:t>
            </w:r>
            <w:proofErr w:type="spellStart"/>
            <w:r w:rsidRPr="00F15E21">
              <w:rPr>
                <w:b/>
                <w:color w:val="auto"/>
                <w:szCs w:val="20"/>
              </w:rPr>
              <w:t>Ordering</w:t>
            </w:r>
            <w:proofErr w:type="spellEnd"/>
            <w:r w:rsidRPr="00F15E21">
              <w:rPr>
                <w:b/>
                <w:color w:val="auto"/>
                <w:szCs w:val="20"/>
              </w:rPr>
              <w:t xml:space="preserve"> Party:</w:t>
            </w:r>
          </w:p>
          <w:p w14:paraId="2E48D7B6" w14:textId="77777777" w:rsidR="00C90B9F" w:rsidRPr="00F15E21" w:rsidRDefault="00C90B9F" w:rsidP="002C5286">
            <w:pPr>
              <w:spacing w:after="120" w:line="276" w:lineRule="auto"/>
              <w:contextualSpacing/>
              <w:rPr>
                <w:color w:val="auto"/>
                <w:szCs w:val="20"/>
              </w:rPr>
            </w:pPr>
            <w:proofErr w:type="spellStart"/>
            <w:r w:rsidRPr="00F15E21">
              <w:rPr>
                <w:i/>
                <w:color w:val="auto"/>
                <w:szCs w:val="20"/>
              </w:rPr>
              <w:t>Name</w:t>
            </w:r>
            <w:proofErr w:type="spellEnd"/>
            <w:r w:rsidRPr="00F15E21">
              <w:rPr>
                <w:i/>
                <w:color w:val="auto"/>
                <w:szCs w:val="20"/>
              </w:rPr>
              <w:t>:</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w:t>
            </w:r>
            <w:proofErr w:type="spellStart"/>
            <w:r w:rsidRPr="00F15E21">
              <w:rPr>
                <w:color w:val="auto"/>
                <w:szCs w:val="20"/>
                <w:lang w:val="en-US"/>
              </w:rPr>
              <w:t>Stabłowicka</w:t>
            </w:r>
            <w:proofErr w:type="spellEnd"/>
            <w:r w:rsidRPr="00F15E21">
              <w:rPr>
                <w:color w:val="auto"/>
                <w:szCs w:val="20"/>
                <w:lang w:val="en-US"/>
              </w:rPr>
              <w:t xml:space="preserve"> 147, 54-066 </w:t>
            </w:r>
            <w:proofErr w:type="spellStart"/>
            <w:r w:rsidRPr="00F15E21">
              <w:rPr>
                <w:color w:val="auto"/>
                <w:szCs w:val="20"/>
                <w:lang w:val="en-US"/>
              </w:rPr>
              <w:t>Wrocław</w:t>
            </w:r>
            <w:proofErr w:type="spellEnd"/>
            <w:r w:rsidRPr="00F15E21">
              <w:rPr>
                <w:color w:val="auto"/>
                <w:szCs w:val="20"/>
                <w:lang w:val="en-US"/>
              </w:rPr>
              <w:t>,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00319FF4"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Anna Chmura, </w:t>
            </w:r>
            <w:r w:rsidR="001C456A" w:rsidRPr="00F15E21">
              <w:rPr>
                <w:i/>
                <w:color w:val="auto"/>
                <w:szCs w:val="20"/>
                <w:lang w:val="en-US"/>
              </w:rPr>
              <w:t>Research Support Department Director</w:t>
            </w:r>
            <w:r w:rsidRPr="00F15E21">
              <w:rPr>
                <w:i/>
                <w:color w:val="auto"/>
                <w:szCs w:val="20"/>
                <w:lang w:val="en-US"/>
              </w:rPr>
              <w:br/>
              <w:t>Contact person: E-mail:</w:t>
            </w:r>
            <w:r w:rsidRPr="00F15E21">
              <w:rPr>
                <w:color w:val="auto"/>
                <w:szCs w:val="20"/>
                <w:lang w:val="en-US"/>
              </w:rPr>
              <w:t xml:space="preserve"> </w:t>
            </w:r>
            <w:bookmarkStart w:id="0" w:name="_Hlk53489851"/>
            <w:r w:rsidR="006B0B38">
              <w:rPr>
                <w:color w:val="auto"/>
                <w:szCs w:val="20"/>
                <w:lang w:val="en-US"/>
              </w:rPr>
              <w:t>Katarzyna.gorzeja</w:t>
            </w:r>
            <w:r w:rsidR="00F15E21" w:rsidRPr="00F15E21">
              <w:rPr>
                <w:color w:val="auto"/>
                <w:szCs w:val="20"/>
                <w:lang w:val="en-US"/>
              </w:rPr>
              <w:t>@port.lukasiewicz.gov.pl</w:t>
            </w:r>
            <w:r w:rsidRPr="00F15E21">
              <w:rPr>
                <w:color w:val="auto"/>
                <w:szCs w:val="20"/>
                <w:lang w:val="en-US"/>
              </w:rPr>
              <w:t xml:space="preserve"> </w:t>
            </w:r>
            <w:bookmarkStart w:id="1" w:name="_Hlk53489880"/>
            <w:bookmarkEnd w:id="0"/>
            <w:r w:rsidRPr="00F15E21">
              <w:rPr>
                <w:color w:val="auto"/>
                <w:szCs w:val="20"/>
              </w:rPr>
              <w:t>+48 71 734 72 96</w:t>
            </w:r>
            <w:bookmarkEnd w:id="1"/>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proofErr w:type="spellStart"/>
            <w:r w:rsidRPr="00F15E21">
              <w:rPr>
                <w:i/>
                <w:szCs w:val="20"/>
              </w:rPr>
              <w:t>Tax</w:t>
            </w:r>
            <w:proofErr w:type="spellEnd"/>
            <w:r w:rsidRPr="00F15E21">
              <w:rPr>
                <w:i/>
                <w:szCs w:val="20"/>
              </w:rPr>
              <w:t xml:space="preserve">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lastRenderedPageBreak/>
              <w:t xml:space="preserve">Sieć Badawcza ŁUKASIEWICZ- PORT Polski Ośrodek Rozwoju Technologii ul. </w:t>
            </w:r>
            <w:proofErr w:type="spellStart"/>
            <w:r w:rsidRPr="00F15E21">
              <w:rPr>
                <w:color w:val="auto"/>
                <w:szCs w:val="20"/>
              </w:rPr>
              <w:t>Stabłowicka</w:t>
            </w:r>
            <w:proofErr w:type="spellEnd"/>
            <w:r w:rsidRPr="00F15E21">
              <w:rPr>
                <w:color w:val="auto"/>
                <w:szCs w:val="20"/>
              </w:rPr>
              <w:t xml:space="preserve"> 147, 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 xml:space="preserve">Prosimy o wcześniejszy kontakt telefoniczny z Panią Karoliną </w:t>
            </w:r>
            <w:proofErr w:type="spellStart"/>
            <w:r w:rsidRPr="00F15E21">
              <w:rPr>
                <w:color w:val="auto"/>
                <w:szCs w:val="20"/>
              </w:rPr>
              <w:t>Makul</w:t>
            </w:r>
            <w:proofErr w:type="spellEnd"/>
            <w:r w:rsidRPr="00F15E21">
              <w:rPr>
                <w:color w:val="auto"/>
                <w:szCs w:val="20"/>
              </w:rPr>
              <w:t>,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7E57E231"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Pr="00F15E21">
              <w:rPr>
                <w:szCs w:val="20"/>
              </w:rPr>
              <w:t xml:space="preserve">dostawę </w:t>
            </w:r>
            <w:r w:rsidR="006B0B38" w:rsidRPr="006B0B38">
              <w:rPr>
                <w:szCs w:val="20"/>
              </w:rPr>
              <w:t>aparatur</w:t>
            </w:r>
            <w:r w:rsidR="006B0B38">
              <w:rPr>
                <w:szCs w:val="20"/>
              </w:rPr>
              <w:t>y</w:t>
            </w:r>
            <w:r w:rsidR="006B0B38" w:rsidRPr="006B0B38">
              <w:rPr>
                <w:szCs w:val="20"/>
              </w:rPr>
              <w:t xml:space="preserve"> laboratoryjn</w:t>
            </w:r>
            <w:r w:rsidR="006B0B38">
              <w:rPr>
                <w:szCs w:val="20"/>
              </w:rPr>
              <w:t>ej</w:t>
            </w:r>
            <w:r w:rsidR="006B0B38" w:rsidRPr="006B0B38">
              <w:rPr>
                <w:szCs w:val="20"/>
              </w:rPr>
              <w:t xml:space="preserve"> </w:t>
            </w:r>
            <w:r w:rsidRPr="00F15E21">
              <w:rPr>
                <w:szCs w:val="20"/>
              </w:rPr>
              <w:t>dla Sieci Badawczej ŁUKASIEWICZ - PORT Polskiego Ośrodka Rozwoju Technologii</w:t>
            </w:r>
            <w:r w:rsidRPr="00F15E21">
              <w:rPr>
                <w:color w:val="auto"/>
                <w:szCs w:val="20"/>
              </w:rPr>
              <w:t>” na potrzeby realizacji projektu: „</w:t>
            </w:r>
            <w:r w:rsidRPr="00F15E21">
              <w:rPr>
                <w:b/>
                <w:szCs w:val="20"/>
              </w:rPr>
              <w:t xml:space="preserve">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rPr>
              <w:t xml:space="preserve">”. </w:t>
            </w:r>
          </w:p>
          <w:p w14:paraId="3CF4F889" w14:textId="4AB5477D" w:rsidR="00C90B9F" w:rsidRPr="00F15E21" w:rsidRDefault="00C90B9F" w:rsidP="002C5286">
            <w:pPr>
              <w:pStyle w:val="word"/>
              <w:rPr>
                <w:rFonts w:asciiTheme="minorHAnsi" w:hAnsiTheme="minorHAnsi"/>
                <w:b/>
                <w:sz w:val="20"/>
                <w:szCs w:val="20"/>
              </w:rPr>
            </w:pPr>
            <w:r w:rsidRPr="00F15E21">
              <w:rPr>
                <w:rFonts w:asciiTheme="minorHAnsi" w:hAnsiTheme="minorHAnsi"/>
                <w:sz w:val="20"/>
                <w:szCs w:val="20"/>
              </w:rPr>
              <w:t xml:space="preserve">Wartość zamówienia (cena) wraz z kosztami dostawy wynosi: </w:t>
            </w:r>
            <w:r w:rsidR="00F15E21" w:rsidRPr="00F15E21">
              <w:rPr>
                <w:rFonts w:asciiTheme="minorHAnsi" w:hAnsiTheme="minorHAnsi"/>
                <w:b/>
                <w:sz w:val="20"/>
                <w:szCs w:val="20"/>
              </w:rPr>
              <w:t>_________</w:t>
            </w:r>
            <w:r w:rsidRPr="00F15E21">
              <w:rPr>
                <w:rFonts w:asciiTheme="minorHAnsi" w:hAnsiTheme="minorHAnsi"/>
                <w:b/>
                <w:sz w:val="20"/>
                <w:szCs w:val="20"/>
              </w:rPr>
              <w:t xml:space="preserve"> </w:t>
            </w:r>
            <w:r w:rsidR="00F15E21" w:rsidRPr="00F15E21">
              <w:rPr>
                <w:rFonts w:asciiTheme="minorHAnsi" w:hAnsiTheme="minorHAnsi"/>
                <w:b/>
                <w:sz w:val="20"/>
                <w:szCs w:val="20"/>
              </w:rPr>
              <w:t>.</w:t>
            </w:r>
          </w:p>
          <w:p w14:paraId="1CEF7BEF" w14:textId="77777777" w:rsidR="00C90B9F" w:rsidRPr="00F15E21" w:rsidRDefault="00C90B9F" w:rsidP="002C5286">
            <w:pPr>
              <w:spacing w:after="120" w:line="276" w:lineRule="auto"/>
              <w:contextualSpacing/>
              <w:rPr>
                <w:color w:val="auto"/>
                <w:szCs w:val="20"/>
              </w:rPr>
            </w:pP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 xml:space="preserve">Delivery and </w:t>
            </w:r>
            <w:proofErr w:type="spellStart"/>
            <w:r w:rsidRPr="00F15E21">
              <w:rPr>
                <w:b/>
                <w:color w:val="auto"/>
                <w:szCs w:val="20"/>
              </w:rPr>
              <w:t>invoice</w:t>
            </w:r>
            <w:proofErr w:type="spellEnd"/>
            <w:r w:rsidRPr="00F15E21">
              <w:rPr>
                <w:b/>
                <w:color w:val="auto"/>
                <w:szCs w:val="20"/>
              </w:rPr>
              <w:t xml:space="preserve"> </w:t>
            </w:r>
            <w:proofErr w:type="spellStart"/>
            <w:r w:rsidRPr="00F15E21">
              <w:rPr>
                <w:b/>
                <w:color w:val="auto"/>
                <w:szCs w:val="20"/>
              </w:rPr>
              <w:t>details</w:t>
            </w:r>
            <w:proofErr w:type="spellEnd"/>
            <w:r w:rsidRPr="00F15E21">
              <w:rPr>
                <w:b/>
                <w:color w:val="auto"/>
                <w:szCs w:val="20"/>
              </w:rPr>
              <w:t>:</w:t>
            </w:r>
          </w:p>
          <w:p w14:paraId="7C8E06F7" w14:textId="77777777" w:rsidR="00C90B9F" w:rsidRPr="00F15E21" w:rsidRDefault="00C90B9F" w:rsidP="002C5286">
            <w:pPr>
              <w:spacing w:after="120" w:line="276" w:lineRule="auto"/>
              <w:contextualSpacing/>
              <w:jc w:val="left"/>
              <w:rPr>
                <w:color w:val="auto"/>
                <w:szCs w:val="20"/>
              </w:rPr>
            </w:pPr>
            <w:proofErr w:type="spellStart"/>
            <w:r w:rsidRPr="00F15E21">
              <w:rPr>
                <w:color w:val="auto"/>
                <w:szCs w:val="20"/>
              </w:rPr>
              <w:lastRenderedPageBreak/>
              <w:t>Address</w:t>
            </w:r>
            <w:proofErr w:type="spellEnd"/>
            <w:r w:rsidRPr="00F15E21">
              <w:rPr>
                <w:color w:val="auto"/>
                <w:szCs w:val="20"/>
              </w:rPr>
              <w:t>: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t xml:space="preserve">ul. </w:t>
            </w:r>
            <w:proofErr w:type="spellStart"/>
            <w:r w:rsidRPr="00F15E21">
              <w:rPr>
                <w:color w:val="auto"/>
                <w:szCs w:val="20"/>
              </w:rPr>
              <w:t>Stabłowicka</w:t>
            </w:r>
            <w:proofErr w:type="spellEnd"/>
            <w:r w:rsidRPr="00F15E21">
              <w:rPr>
                <w:color w:val="auto"/>
                <w:szCs w:val="20"/>
              </w:rPr>
              <w:t xml:space="preserve"> 147, 54-066 Wrocław, Poland. </w:t>
            </w:r>
          </w:p>
          <w:p w14:paraId="08BE6F93" w14:textId="77777777" w:rsidR="00C90B9F" w:rsidRPr="00F15E21" w:rsidRDefault="00C90B9F" w:rsidP="002C5286">
            <w:pPr>
              <w:spacing w:after="120" w:line="276" w:lineRule="auto"/>
              <w:contextualSpacing/>
              <w:rPr>
                <w:color w:val="auto"/>
                <w:szCs w:val="20"/>
              </w:rPr>
            </w:pPr>
            <w:proofErr w:type="spellStart"/>
            <w:r w:rsidRPr="00F15E21">
              <w:rPr>
                <w:color w:val="auto"/>
                <w:szCs w:val="20"/>
              </w:rPr>
              <w:t>Tax</w:t>
            </w:r>
            <w:proofErr w:type="spellEnd"/>
            <w:r w:rsidRPr="00F15E21">
              <w:rPr>
                <w:color w:val="auto"/>
                <w:szCs w:val="20"/>
              </w:rPr>
              <w:t xml:space="preserve">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w:t>
            </w:r>
            <w:proofErr w:type="spellStart"/>
            <w:r w:rsidRPr="00F15E21">
              <w:rPr>
                <w:color w:val="auto"/>
                <w:szCs w:val="20"/>
                <w:lang w:val="en-US"/>
              </w:rPr>
              <w:t>Makul</w:t>
            </w:r>
            <w:proofErr w:type="spellEnd"/>
            <w:r w:rsidRPr="00F15E21">
              <w:rPr>
                <w:color w:val="auto"/>
                <w:szCs w:val="20"/>
                <w:lang w:val="en-US"/>
              </w:rPr>
              <w:t xml:space="preserve">,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21A861CC" w:rsidR="00C90B9F" w:rsidRPr="00F15E21" w:rsidRDefault="00C90B9F" w:rsidP="002C5286">
            <w:pPr>
              <w:spacing w:after="120" w:line="276" w:lineRule="auto"/>
              <w:contextualSpacing/>
              <w:rPr>
                <w:color w:val="auto"/>
                <w:szCs w:val="20"/>
                <w:lang w:val="en-US"/>
              </w:rPr>
            </w:pPr>
            <w:r w:rsidRPr="00F15E21">
              <w:rPr>
                <w:color w:val="auto"/>
                <w:szCs w:val="20"/>
                <w:lang w:val="en-US"/>
              </w:rPr>
              <w:t>The Order concerns the task entitled „</w:t>
            </w:r>
            <w:r w:rsidRPr="00F15E21">
              <w:rPr>
                <w:szCs w:val="20"/>
              </w:rPr>
              <w:t xml:space="preserve"> dostawę </w:t>
            </w:r>
            <w:r w:rsidR="006B0B38" w:rsidRPr="006B0B38">
              <w:rPr>
                <w:szCs w:val="20"/>
              </w:rPr>
              <w:t>aparatur</w:t>
            </w:r>
            <w:r w:rsidR="006B0B38">
              <w:rPr>
                <w:szCs w:val="20"/>
              </w:rPr>
              <w:t>y</w:t>
            </w:r>
            <w:r w:rsidR="006B0B38" w:rsidRPr="006B0B38">
              <w:rPr>
                <w:szCs w:val="20"/>
              </w:rPr>
              <w:t xml:space="preserve"> laboratoryjn</w:t>
            </w:r>
            <w:r w:rsidR="006B0B38">
              <w:rPr>
                <w:szCs w:val="20"/>
              </w:rPr>
              <w:t>ej</w:t>
            </w:r>
            <w:r w:rsidR="006B0B38" w:rsidRPr="006B0B38">
              <w:rPr>
                <w:szCs w:val="20"/>
              </w:rPr>
              <w:t xml:space="preserve"> </w:t>
            </w:r>
            <w:r w:rsidRPr="00F15E21">
              <w:rPr>
                <w:szCs w:val="20"/>
              </w:rPr>
              <w:t>dla Sieci Badawczej ŁUKASIEWICZ - PORT Polskiego Ośrodka Rozwoju Technologii</w:t>
            </w:r>
            <w:r w:rsidRPr="00F15E21">
              <w:rPr>
                <w:color w:val="auto"/>
                <w:szCs w:val="20"/>
                <w:lang w:val="en-US"/>
              </w:rPr>
              <w:t>.” for the realization of the project „</w:t>
            </w:r>
            <w:r w:rsidRPr="00F15E21">
              <w:rPr>
                <w:b/>
                <w:szCs w:val="20"/>
              </w:rPr>
              <w:t xml:space="preserve"> 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lang w:val="en-US"/>
              </w:rPr>
              <w:t xml:space="preserve">”. </w:t>
            </w:r>
          </w:p>
          <w:p w14:paraId="469E0A12" w14:textId="79E31E42"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r w:rsidR="00F15E21" w:rsidRPr="00F15E21">
              <w:rPr>
                <w:b/>
                <w:color w:val="auto"/>
                <w:szCs w:val="20"/>
              </w:rPr>
              <w:t>_______.</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3F9C5523" w14:textId="22703D2D" w:rsidR="00C90B9F" w:rsidRPr="00F15E21"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w:t>
            </w:r>
            <w:proofErr w:type="spellStart"/>
            <w:r w:rsidRPr="00F15E21">
              <w:rPr>
                <w:bCs/>
                <w:color w:val="auto"/>
                <w:szCs w:val="20"/>
              </w:rPr>
              <w:t>Incoterms</w:t>
            </w:r>
            <w:proofErr w:type="spellEnd"/>
            <w:r w:rsidRPr="00F15E21">
              <w:rPr>
                <w:bCs/>
                <w:color w:val="auto"/>
                <w:szCs w:val="20"/>
              </w:rPr>
              <w:t xml:space="preserve"> 2020. Strony wyraźnie wyłączają stosowanie do niniejszego Zamówienia jakichkolwiek ogólnych wzorców umownych Wykonawcy.</w:t>
            </w:r>
          </w:p>
          <w:p w14:paraId="6B7AFD5F" w14:textId="77777777" w:rsidR="00C90B9F" w:rsidRPr="00F15E21" w:rsidRDefault="00C90B9F" w:rsidP="002C5286">
            <w:pPr>
              <w:spacing w:after="120" w:line="276" w:lineRule="auto"/>
              <w:contextualSpacing/>
              <w:rPr>
                <w:bCs/>
                <w:color w:val="auto"/>
                <w:szCs w:val="20"/>
                <w:u w:val="single"/>
              </w:rPr>
            </w:pPr>
          </w:p>
        </w:tc>
        <w:tc>
          <w:tcPr>
            <w:tcW w:w="4082" w:type="dxa"/>
          </w:tcPr>
          <w:p w14:paraId="685727A9" w14:textId="33B32422" w:rsidR="00C90B9F" w:rsidRPr="00F15E21" w:rsidRDefault="00C90B9F" w:rsidP="002C5286">
            <w:pPr>
              <w:spacing w:after="120" w:line="276" w:lineRule="auto"/>
              <w:contextualSpacing/>
              <w:rPr>
                <w:bCs/>
                <w:color w:val="auto"/>
                <w:szCs w:val="20"/>
                <w:lang w:val="en-US"/>
              </w:rPr>
            </w:pPr>
            <w:r w:rsidRPr="00F15E21">
              <w:rPr>
                <w:bCs/>
                <w:color w:val="auto"/>
                <w:szCs w:val="20"/>
                <w:lang w:val="en-US"/>
              </w:rPr>
              <w:lastRenderedPageBreak/>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p w14:paraId="72996BDD" w14:textId="77777777" w:rsidR="00C90B9F" w:rsidRPr="00F15E21" w:rsidRDefault="00C90B9F" w:rsidP="002C5286">
            <w:pPr>
              <w:spacing w:after="120" w:line="276" w:lineRule="auto"/>
              <w:contextualSpacing/>
              <w:rPr>
                <w:bCs/>
                <w:color w:val="auto"/>
                <w:szCs w:val="20"/>
                <w:u w:val="single"/>
              </w:rPr>
            </w:pP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proofErr w:type="spellStart"/>
            <w:r w:rsidRPr="00F15E21">
              <w:rPr>
                <w:b/>
                <w:color w:val="auto"/>
                <w:szCs w:val="20"/>
              </w:rPr>
              <w:t>Other</w:t>
            </w:r>
            <w:proofErr w:type="spellEnd"/>
            <w:r w:rsidRPr="00F15E21">
              <w:rPr>
                <w:b/>
                <w:color w:val="auto"/>
                <w:szCs w:val="20"/>
              </w:rPr>
              <w:t xml:space="preserve"> </w:t>
            </w:r>
            <w:proofErr w:type="spellStart"/>
            <w:r w:rsidRPr="00F15E21">
              <w:rPr>
                <w:b/>
                <w:color w:val="auto"/>
                <w:szCs w:val="20"/>
              </w:rPr>
              <w:t>terms</w:t>
            </w:r>
            <w:proofErr w:type="spellEnd"/>
            <w:r w:rsidRPr="00F15E21">
              <w:rPr>
                <w:b/>
                <w:color w:val="auto"/>
                <w:szCs w:val="20"/>
              </w:rPr>
              <w:t xml:space="preserve"> and </w:t>
            </w:r>
            <w:proofErr w:type="spellStart"/>
            <w:r w:rsidRPr="00F15E21">
              <w:rPr>
                <w:b/>
                <w:color w:val="auto"/>
                <w:szCs w:val="20"/>
              </w:rPr>
              <w:t>conditions</w:t>
            </w:r>
            <w:proofErr w:type="spellEnd"/>
            <w:r w:rsidRPr="00F15E21">
              <w:rPr>
                <w:b/>
                <w:color w:val="auto"/>
                <w:szCs w:val="20"/>
              </w:rPr>
              <w:t xml:space="preserve">: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Postępowanie, w wyniku którego zostało złożone niniejsze Zamówienie został przeprowadzone z 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contracting proceeding in a result of which this Order has been made was conducted in 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61B9DD3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 xml:space="preserve">Zamawiający / </w:t>
            </w:r>
            <w:proofErr w:type="spellStart"/>
            <w:r w:rsidRPr="00F15E21">
              <w:rPr>
                <w:color w:val="auto"/>
                <w:szCs w:val="20"/>
              </w:rPr>
              <w:t>Ordering</w:t>
            </w:r>
            <w:proofErr w:type="spellEnd"/>
            <w:r w:rsidRPr="00F15E21">
              <w:rPr>
                <w:color w:val="auto"/>
                <w:szCs w:val="20"/>
              </w:rPr>
              <w:t xml:space="preserve">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5267DDF2" w14:textId="77777777" w:rsidR="00C90B9F" w:rsidRPr="00F15E21" w:rsidRDefault="00C90B9F" w:rsidP="002C5286">
            <w:pPr>
              <w:spacing w:after="120" w:line="276" w:lineRule="auto"/>
              <w:ind w:left="598"/>
              <w:contextualSpacing/>
              <w:jc w:val="center"/>
              <w:rPr>
                <w:color w:val="auto"/>
                <w:szCs w:val="20"/>
              </w:rPr>
            </w:pPr>
            <w:proofErr w:type="spellStart"/>
            <w:r w:rsidRPr="00F15E21">
              <w:rPr>
                <w:color w:val="auto"/>
                <w:szCs w:val="20"/>
              </w:rPr>
              <w:t>Contractor</w:t>
            </w:r>
            <w:proofErr w:type="spellEnd"/>
            <w:r w:rsidRPr="00F15E21">
              <w:rPr>
                <w:color w:val="auto"/>
                <w:szCs w:val="20"/>
              </w:rPr>
              <w:t xml:space="preserve">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34929"/>
    <w:rsid w:val="001A0BD2"/>
    <w:rsid w:val="001C456A"/>
    <w:rsid w:val="00231524"/>
    <w:rsid w:val="002B6A02"/>
    <w:rsid w:val="002C5CFA"/>
    <w:rsid w:val="002D48BE"/>
    <w:rsid w:val="002F4540"/>
    <w:rsid w:val="002F4C7E"/>
    <w:rsid w:val="003123AC"/>
    <w:rsid w:val="00330821"/>
    <w:rsid w:val="003317CA"/>
    <w:rsid w:val="00335F9F"/>
    <w:rsid w:val="00346C00"/>
    <w:rsid w:val="00354A18"/>
    <w:rsid w:val="003F4BA3"/>
    <w:rsid w:val="0042656D"/>
    <w:rsid w:val="00481190"/>
    <w:rsid w:val="004A3997"/>
    <w:rsid w:val="004F5805"/>
    <w:rsid w:val="00526CDD"/>
    <w:rsid w:val="005D06DF"/>
    <w:rsid w:val="005D102F"/>
    <w:rsid w:val="005D1495"/>
    <w:rsid w:val="005E65BB"/>
    <w:rsid w:val="00612A7F"/>
    <w:rsid w:val="00664A6D"/>
    <w:rsid w:val="006747BD"/>
    <w:rsid w:val="006919BD"/>
    <w:rsid w:val="006B0B38"/>
    <w:rsid w:val="006C5F98"/>
    <w:rsid w:val="006D6DE5"/>
    <w:rsid w:val="006E5990"/>
    <w:rsid w:val="006F645A"/>
    <w:rsid w:val="00764305"/>
    <w:rsid w:val="00791C1D"/>
    <w:rsid w:val="00796275"/>
    <w:rsid w:val="007C242A"/>
    <w:rsid w:val="007F433F"/>
    <w:rsid w:val="00805DF6"/>
    <w:rsid w:val="00821F16"/>
    <w:rsid w:val="008368C0"/>
    <w:rsid w:val="0084396A"/>
    <w:rsid w:val="008442CF"/>
    <w:rsid w:val="00854B7B"/>
    <w:rsid w:val="008A0F7D"/>
    <w:rsid w:val="008A63BA"/>
    <w:rsid w:val="008C1729"/>
    <w:rsid w:val="008C75DD"/>
    <w:rsid w:val="008F027B"/>
    <w:rsid w:val="008F0B16"/>
    <w:rsid w:val="008F1712"/>
    <w:rsid w:val="008F209D"/>
    <w:rsid w:val="00957C1F"/>
    <w:rsid w:val="00967A30"/>
    <w:rsid w:val="0098771C"/>
    <w:rsid w:val="0099379C"/>
    <w:rsid w:val="009D4C4D"/>
    <w:rsid w:val="00A0781A"/>
    <w:rsid w:val="00A36F46"/>
    <w:rsid w:val="00A4666C"/>
    <w:rsid w:val="00A52C29"/>
    <w:rsid w:val="00A56F6B"/>
    <w:rsid w:val="00A7345D"/>
    <w:rsid w:val="00AB4324"/>
    <w:rsid w:val="00B4530A"/>
    <w:rsid w:val="00B61F8A"/>
    <w:rsid w:val="00C736D5"/>
    <w:rsid w:val="00C90B9F"/>
    <w:rsid w:val="00D005B3"/>
    <w:rsid w:val="00D06D36"/>
    <w:rsid w:val="00D40690"/>
    <w:rsid w:val="00DA52A1"/>
    <w:rsid w:val="00DC0170"/>
    <w:rsid w:val="00E02ED9"/>
    <w:rsid w:val="00ED27EB"/>
    <w:rsid w:val="00ED7972"/>
    <w:rsid w:val="00EE493C"/>
    <w:rsid w:val="00F15E21"/>
    <w:rsid w:val="00FC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22</TotalTime>
  <Pages>4</Pages>
  <Words>992</Words>
  <Characters>5955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Katarzyna Gorzeja</cp:lastModifiedBy>
  <cp:revision>14</cp:revision>
  <cp:lastPrinted>2020-10-23T12:14:00Z</cp:lastPrinted>
  <dcterms:created xsi:type="dcterms:W3CDTF">2020-10-23T11:52:00Z</dcterms:created>
  <dcterms:modified xsi:type="dcterms:W3CDTF">2021-02-25T11:45:00Z</dcterms:modified>
</cp:coreProperties>
</file>